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Jan. 7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0C5B8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6.2 Operations with Polynomials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p. 322-324</w:t>
            </w:r>
          </w:p>
          <w:p w:rsidR="000C5B8E" w:rsidRDefault="000C5B8E" w:rsidP="00A80CAE">
            <w:r>
              <w:t>15-24, 27-30, 36, 43, 51, 53, 57-58, 75-78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5B8E" w:rsidRDefault="000C5B8E" w:rsidP="00A80CAE">
            <w:r>
              <w:t>9-12.A.1.1</w:t>
            </w:r>
          </w:p>
        </w:tc>
      </w:tr>
      <w:tr w:rsidR="000C5B8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C5B8E" w:rsidRDefault="000C5B8E" w:rsidP="00E40C00"/>
        </w:tc>
        <w:tc>
          <w:tcPr>
            <w:tcW w:w="3240" w:type="dxa"/>
            <w:vAlign w:val="center"/>
          </w:tcPr>
          <w:p w:rsidR="000C5B8E" w:rsidRDefault="000C5B8E" w:rsidP="00E40C00"/>
        </w:tc>
        <w:tc>
          <w:tcPr>
            <w:tcW w:w="1980" w:type="dxa"/>
            <w:vAlign w:val="center"/>
          </w:tcPr>
          <w:p w:rsidR="000C5B8E" w:rsidRDefault="000C5B8E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C5B8E" w:rsidRDefault="000C5B8E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C5B8E" w:rsidRDefault="000C5B8E" w:rsidP="00E40C00"/>
        </w:tc>
      </w:tr>
      <w:tr w:rsidR="000C5B8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6.3 Dividing Polynomials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p. 329-330</w:t>
            </w:r>
          </w:p>
          <w:p w:rsidR="000C5B8E" w:rsidRDefault="000C5B8E" w:rsidP="00A80CAE">
            <w:r>
              <w:t>14-15, 17-18, 21-22, 25, 28-29, 31</w:t>
            </w:r>
            <w:r w:rsidR="00FA4FC2">
              <w:t>-32</w:t>
            </w:r>
            <w:bookmarkStart w:id="0" w:name="_GoBack"/>
            <w:bookmarkEnd w:id="0"/>
            <w:r>
              <w:t>, 35, 43, 46-47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5B8E" w:rsidRDefault="000C5B8E" w:rsidP="00A80CAE">
            <w:r>
              <w:t>9-12.A.1.1</w:t>
            </w:r>
          </w:p>
        </w:tc>
      </w:tr>
      <w:tr w:rsidR="000C5B8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C5B8E" w:rsidRDefault="000C5B8E" w:rsidP="00E40C00"/>
        </w:tc>
        <w:tc>
          <w:tcPr>
            <w:tcW w:w="3240" w:type="dxa"/>
            <w:vAlign w:val="center"/>
          </w:tcPr>
          <w:p w:rsidR="000C5B8E" w:rsidRDefault="000C5B8E" w:rsidP="00E40C00"/>
        </w:tc>
        <w:tc>
          <w:tcPr>
            <w:tcW w:w="1980" w:type="dxa"/>
            <w:vAlign w:val="center"/>
          </w:tcPr>
          <w:p w:rsidR="000C5B8E" w:rsidRDefault="000C5B8E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C5B8E" w:rsidRDefault="000C5B8E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C5B8E" w:rsidRDefault="000C5B8E" w:rsidP="00E40C00"/>
        </w:tc>
      </w:tr>
      <w:tr w:rsidR="000C5B8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Finish 6.3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C5B8E" w:rsidRDefault="000C5B8E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C5B8E" w:rsidRDefault="000C5B8E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5B8E" w:rsidRDefault="000C5B8E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5B8E" w:rsidRDefault="000C5B8E" w:rsidP="00E40C00"/>
        </w:tc>
      </w:tr>
      <w:tr w:rsidR="000C5B8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C5B8E" w:rsidRDefault="000C5B8E" w:rsidP="00A80CAE"/>
        </w:tc>
        <w:tc>
          <w:tcPr>
            <w:tcW w:w="3240" w:type="dxa"/>
            <w:vAlign w:val="center"/>
          </w:tcPr>
          <w:p w:rsidR="000C5B8E" w:rsidRDefault="000C5B8E" w:rsidP="00E40C00"/>
        </w:tc>
        <w:tc>
          <w:tcPr>
            <w:tcW w:w="1980" w:type="dxa"/>
            <w:vAlign w:val="center"/>
          </w:tcPr>
          <w:p w:rsidR="000C5B8E" w:rsidRDefault="000C5B8E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C5B8E" w:rsidRDefault="000C5B8E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C5B8E" w:rsidRDefault="000C5B8E" w:rsidP="00E40C00"/>
        </w:tc>
      </w:tr>
      <w:tr w:rsidR="000C5B8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Go over 6.3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C5B8E" w:rsidRDefault="000C5B8E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C5B8E" w:rsidRDefault="000C5B8E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5B8E" w:rsidRDefault="000C5B8E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5B8E" w:rsidRDefault="000C5B8E" w:rsidP="00F46593"/>
        </w:tc>
      </w:tr>
      <w:tr w:rsidR="000C5B8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C5B8E" w:rsidRDefault="000C5B8E" w:rsidP="00A80CAE">
            <w:r>
              <w:t>Review for Chapter 6 Quiz</w:t>
            </w:r>
          </w:p>
        </w:tc>
        <w:tc>
          <w:tcPr>
            <w:tcW w:w="3240" w:type="dxa"/>
            <w:vAlign w:val="center"/>
          </w:tcPr>
          <w:p w:rsidR="000C5B8E" w:rsidRDefault="000C5B8E" w:rsidP="00E40C00">
            <w:r>
              <w:t>Active Learning</w:t>
            </w:r>
          </w:p>
        </w:tc>
        <w:tc>
          <w:tcPr>
            <w:tcW w:w="1980" w:type="dxa"/>
            <w:vAlign w:val="center"/>
          </w:tcPr>
          <w:p w:rsidR="000C5B8E" w:rsidRDefault="000C5B8E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C5B8E" w:rsidRDefault="000C5B8E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C5B8E" w:rsidRDefault="000C5B8E" w:rsidP="00E40C00"/>
        </w:tc>
      </w:tr>
      <w:tr w:rsidR="000C5B8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E40C00">
            <w:r>
              <w:t>Chapter 6 Quiz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5B8E" w:rsidRPr="00C85B17" w:rsidRDefault="000C5B8E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5B8E" w:rsidRPr="00C85B17" w:rsidRDefault="000C5B8E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B8E" w:rsidRDefault="000C5B8E" w:rsidP="00E40C00"/>
        </w:tc>
      </w:tr>
      <w:tr w:rsidR="000C5B8E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C5B8E" w:rsidRDefault="000C5B8E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0C5B8E" w:rsidRDefault="000C5B8E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C5B8E" w:rsidRDefault="000C5B8E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C5B8E" w:rsidRDefault="000C5B8E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C5B8E" w:rsidRPr="004C3FC9" w:rsidRDefault="000C5B8E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5B8E" w:rsidRPr="004C3FC9" w:rsidRDefault="000C5B8E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Jan. 7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0C5B8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6.6 Modeling Real-World Date with Sinusoidal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p. 391-394</w:t>
            </w:r>
          </w:p>
          <w:p w:rsidR="000C5B8E" w:rsidRDefault="000C5B8E" w:rsidP="00A80CAE">
            <w:r>
              <w:t>7-19, 21-23, 28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5B8E" w:rsidRDefault="000C5B8E" w:rsidP="00A80CAE">
            <w:r>
              <w:t>9-12.A.3.2A</w:t>
            </w:r>
          </w:p>
        </w:tc>
      </w:tr>
      <w:tr w:rsidR="000C5B8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C5B8E" w:rsidRDefault="000C5B8E" w:rsidP="00F46593"/>
        </w:tc>
        <w:tc>
          <w:tcPr>
            <w:tcW w:w="3240" w:type="dxa"/>
            <w:vAlign w:val="center"/>
          </w:tcPr>
          <w:p w:rsidR="000C5B8E" w:rsidRDefault="000C5B8E" w:rsidP="00F46593"/>
        </w:tc>
        <w:tc>
          <w:tcPr>
            <w:tcW w:w="1980" w:type="dxa"/>
            <w:vAlign w:val="center"/>
          </w:tcPr>
          <w:p w:rsidR="000C5B8E" w:rsidRDefault="000C5B8E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0C5B8E" w:rsidRDefault="000C5B8E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C5B8E" w:rsidRDefault="000C5B8E" w:rsidP="00F46593"/>
        </w:tc>
      </w:tr>
      <w:tr w:rsidR="000C5B8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C5B8E" w:rsidRDefault="000C5B8E" w:rsidP="00F46593">
            <w:r>
              <w:t>Finish 6.6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C5B8E" w:rsidRDefault="000C5B8E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C5B8E" w:rsidRDefault="000C5B8E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5B8E" w:rsidRDefault="000C5B8E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5B8E" w:rsidRDefault="000C5B8E" w:rsidP="00F46593"/>
        </w:tc>
      </w:tr>
      <w:tr w:rsidR="000C5B8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C5B8E" w:rsidRDefault="000C5B8E" w:rsidP="00F46593"/>
        </w:tc>
        <w:tc>
          <w:tcPr>
            <w:tcW w:w="3240" w:type="dxa"/>
            <w:vAlign w:val="center"/>
          </w:tcPr>
          <w:p w:rsidR="000C5B8E" w:rsidRDefault="000C5B8E" w:rsidP="00F46593"/>
        </w:tc>
        <w:tc>
          <w:tcPr>
            <w:tcW w:w="1980" w:type="dxa"/>
            <w:vAlign w:val="center"/>
          </w:tcPr>
          <w:p w:rsidR="000C5B8E" w:rsidRDefault="000C5B8E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0C5B8E" w:rsidRDefault="000C5B8E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C5B8E" w:rsidRDefault="000C5B8E" w:rsidP="00F46593"/>
        </w:tc>
      </w:tr>
      <w:tr w:rsidR="000C5B8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6.7 Other Trigonometric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p. 400-403</w:t>
            </w:r>
          </w:p>
          <w:p w:rsidR="000C5B8E" w:rsidRDefault="000C5B8E" w:rsidP="00A80CAE">
            <w:r>
              <w:t>29-34, 36-43, 47, 49, 59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5B8E" w:rsidRDefault="000C5B8E" w:rsidP="00A80CAE">
            <w:r>
              <w:t>9-12.A.3.2A</w:t>
            </w:r>
          </w:p>
        </w:tc>
      </w:tr>
      <w:tr w:rsidR="000C5B8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C5B8E" w:rsidRDefault="000C5B8E" w:rsidP="00F46593"/>
        </w:tc>
        <w:tc>
          <w:tcPr>
            <w:tcW w:w="3240" w:type="dxa"/>
            <w:vAlign w:val="center"/>
          </w:tcPr>
          <w:p w:rsidR="000C5B8E" w:rsidRDefault="000C5B8E" w:rsidP="00F46593"/>
        </w:tc>
        <w:tc>
          <w:tcPr>
            <w:tcW w:w="1980" w:type="dxa"/>
            <w:vAlign w:val="center"/>
          </w:tcPr>
          <w:p w:rsidR="000C5B8E" w:rsidRDefault="000C5B8E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0C5B8E" w:rsidRDefault="000C5B8E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C5B8E" w:rsidRDefault="000C5B8E" w:rsidP="00F46593"/>
        </w:tc>
      </w:tr>
      <w:tr w:rsidR="000C5B8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C5B8E" w:rsidRDefault="000C5B8E" w:rsidP="00F46593">
            <w:r>
              <w:t>Finish 6.7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C5B8E" w:rsidRDefault="000C5B8E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C5B8E" w:rsidRDefault="000C5B8E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5B8E" w:rsidRDefault="000C5B8E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5B8E" w:rsidRDefault="000C5B8E" w:rsidP="00F46593"/>
        </w:tc>
      </w:tr>
      <w:tr w:rsidR="000C5B8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C5B8E" w:rsidRDefault="000C5B8E" w:rsidP="00F46593"/>
        </w:tc>
        <w:tc>
          <w:tcPr>
            <w:tcW w:w="3240" w:type="dxa"/>
            <w:vAlign w:val="center"/>
          </w:tcPr>
          <w:p w:rsidR="000C5B8E" w:rsidRDefault="000C5B8E" w:rsidP="00F46593"/>
        </w:tc>
        <w:tc>
          <w:tcPr>
            <w:tcW w:w="1980" w:type="dxa"/>
            <w:vAlign w:val="center"/>
          </w:tcPr>
          <w:p w:rsidR="000C5B8E" w:rsidRDefault="000C5B8E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0C5B8E" w:rsidRDefault="000C5B8E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C5B8E" w:rsidRDefault="000C5B8E" w:rsidP="00F46593"/>
        </w:tc>
      </w:tr>
      <w:tr w:rsidR="000C5B8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A80CAE">
            <w:r>
              <w:t>Chapter 6 Review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A80CAE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A80CAE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A80CAE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B8E" w:rsidRDefault="000C5B8E" w:rsidP="00F46593"/>
        </w:tc>
      </w:tr>
      <w:tr w:rsidR="000C5B8E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C5B8E" w:rsidRDefault="000C5B8E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0C5B8E" w:rsidRDefault="000C5B8E" w:rsidP="00E626CD">
            <w:r>
              <w:t>Test Thursday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C5B8E" w:rsidRDefault="000C5B8E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C5B8E" w:rsidRDefault="000C5B8E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C5B8E" w:rsidRDefault="000C5B8E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5B8E" w:rsidRDefault="000C5B8E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Jan. 7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112A44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3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0C5B8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3.3 Maximum and Minimum Values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pPr>
              <w:jc w:val="center"/>
            </w:pPr>
            <w:r>
              <w:t>40-45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p. 274-276</w:t>
            </w:r>
          </w:p>
          <w:p w:rsidR="000C5B8E" w:rsidRDefault="000C5B8E" w:rsidP="00A80CAE">
            <w:r>
              <w:t>1-25 odd, 31-43 odd, 47-50, 65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5B8E" w:rsidRDefault="000C5B8E" w:rsidP="00F46593">
            <w:r>
              <w:t>No state standards for Calculus</w:t>
            </w:r>
          </w:p>
        </w:tc>
      </w:tr>
      <w:tr w:rsidR="000C5B8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C5B8E" w:rsidRDefault="000C5B8E" w:rsidP="00F46593"/>
        </w:tc>
        <w:tc>
          <w:tcPr>
            <w:tcW w:w="3240" w:type="dxa"/>
            <w:vAlign w:val="center"/>
          </w:tcPr>
          <w:p w:rsidR="000C5B8E" w:rsidRDefault="000C5B8E" w:rsidP="00F46593"/>
        </w:tc>
        <w:tc>
          <w:tcPr>
            <w:tcW w:w="1980" w:type="dxa"/>
            <w:vAlign w:val="center"/>
          </w:tcPr>
          <w:p w:rsidR="000C5B8E" w:rsidRDefault="000C5B8E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0C5B8E" w:rsidRDefault="000C5B8E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C5B8E" w:rsidRDefault="000C5B8E" w:rsidP="00F46593"/>
        </w:tc>
      </w:tr>
      <w:tr w:rsidR="000C5B8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C5B8E" w:rsidRDefault="000C5B8E" w:rsidP="00F46593">
            <w:r>
              <w:t>Finish 3.3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C5B8E" w:rsidRDefault="000C5B8E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C5B8E" w:rsidRDefault="000C5B8E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5B8E" w:rsidRDefault="000C5B8E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5B8E" w:rsidRDefault="000C5B8E" w:rsidP="00F46593"/>
        </w:tc>
      </w:tr>
      <w:tr w:rsidR="000C5B8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C5B8E" w:rsidRDefault="000C5B8E" w:rsidP="00E40C00"/>
        </w:tc>
        <w:tc>
          <w:tcPr>
            <w:tcW w:w="3240" w:type="dxa"/>
            <w:vAlign w:val="center"/>
          </w:tcPr>
          <w:p w:rsidR="000C5B8E" w:rsidRDefault="000C5B8E" w:rsidP="00E40C00"/>
        </w:tc>
        <w:tc>
          <w:tcPr>
            <w:tcW w:w="1980" w:type="dxa"/>
            <w:vAlign w:val="center"/>
          </w:tcPr>
          <w:p w:rsidR="000C5B8E" w:rsidRDefault="000C5B8E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0C5B8E" w:rsidRDefault="000C5B8E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C5B8E" w:rsidRDefault="000C5B8E" w:rsidP="00E626CD"/>
        </w:tc>
      </w:tr>
      <w:tr w:rsidR="000C5B8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3.4 Increasing and Decreasing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pPr>
              <w:jc w:val="center"/>
            </w:pPr>
            <w:r>
              <w:t>40-45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p. 284-285</w:t>
            </w:r>
          </w:p>
          <w:p w:rsidR="000C5B8E" w:rsidRDefault="000C5B8E" w:rsidP="00A80CAE">
            <w:r>
              <w:t>1-41 odd, 64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5B8E" w:rsidRDefault="000C5B8E" w:rsidP="00E626CD"/>
        </w:tc>
      </w:tr>
      <w:tr w:rsidR="000C5B8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C5B8E" w:rsidRDefault="000C5B8E" w:rsidP="00A80CAE"/>
        </w:tc>
        <w:tc>
          <w:tcPr>
            <w:tcW w:w="3240" w:type="dxa"/>
            <w:vAlign w:val="center"/>
          </w:tcPr>
          <w:p w:rsidR="000C5B8E" w:rsidRDefault="000C5B8E" w:rsidP="00A80CAE"/>
        </w:tc>
        <w:tc>
          <w:tcPr>
            <w:tcW w:w="1980" w:type="dxa"/>
            <w:vAlign w:val="center"/>
          </w:tcPr>
          <w:p w:rsidR="000C5B8E" w:rsidRDefault="000C5B8E" w:rsidP="00A80CAE">
            <w:pPr>
              <w:jc w:val="center"/>
            </w:pPr>
          </w:p>
        </w:tc>
        <w:tc>
          <w:tcPr>
            <w:tcW w:w="2340" w:type="dxa"/>
            <w:vAlign w:val="center"/>
          </w:tcPr>
          <w:p w:rsidR="000C5B8E" w:rsidRDefault="000C5B8E" w:rsidP="00A80CAE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C5B8E" w:rsidRDefault="000C5B8E" w:rsidP="00E626CD"/>
        </w:tc>
      </w:tr>
      <w:tr w:rsidR="000C5B8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r>
              <w:t>Finish 3.4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C5B8E" w:rsidRDefault="000C5B8E" w:rsidP="00A80CAE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5B8E" w:rsidRDefault="000C5B8E" w:rsidP="00E626CD"/>
        </w:tc>
      </w:tr>
      <w:tr w:rsidR="000C5B8E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0C5B8E" w:rsidRDefault="000C5B8E" w:rsidP="00A80CAE"/>
        </w:tc>
        <w:tc>
          <w:tcPr>
            <w:tcW w:w="3240" w:type="dxa"/>
            <w:vAlign w:val="center"/>
          </w:tcPr>
          <w:p w:rsidR="000C5B8E" w:rsidRDefault="000C5B8E" w:rsidP="00A80CAE"/>
        </w:tc>
        <w:tc>
          <w:tcPr>
            <w:tcW w:w="1980" w:type="dxa"/>
            <w:vAlign w:val="center"/>
          </w:tcPr>
          <w:p w:rsidR="000C5B8E" w:rsidRDefault="000C5B8E" w:rsidP="00A80CAE">
            <w:pPr>
              <w:jc w:val="center"/>
            </w:pPr>
          </w:p>
        </w:tc>
        <w:tc>
          <w:tcPr>
            <w:tcW w:w="2340" w:type="dxa"/>
            <w:vAlign w:val="center"/>
          </w:tcPr>
          <w:p w:rsidR="000C5B8E" w:rsidRDefault="000C5B8E" w:rsidP="00A80CAE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0C5B8E" w:rsidRDefault="000C5B8E" w:rsidP="00E626CD"/>
        </w:tc>
      </w:tr>
      <w:tr w:rsidR="000C5B8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B8E" w:rsidRDefault="000C5B8E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A80CAE">
            <w:r>
              <w:t>3.5 Concavity and the Second Derivative Test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A80CAE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A80CAE">
            <w:pPr>
              <w:jc w:val="center"/>
            </w:pPr>
            <w:r>
              <w:t>40-45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5B8E" w:rsidRDefault="000C5B8E" w:rsidP="00A80CAE">
            <w:r>
              <w:t>p. 293-295</w:t>
            </w:r>
          </w:p>
          <w:p w:rsidR="000C5B8E" w:rsidRDefault="000C5B8E" w:rsidP="00A80CAE">
            <w:r>
              <w:t>1-33 odd, 37-39, 41-44, 53-54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B8E" w:rsidRDefault="000C5B8E" w:rsidP="00E626CD"/>
        </w:tc>
      </w:tr>
      <w:tr w:rsidR="000C5B8E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C5B8E" w:rsidRDefault="000C5B8E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0C5B8E" w:rsidRDefault="000C5B8E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0C5B8E" w:rsidRDefault="000C5B8E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0C5B8E" w:rsidRDefault="000C5B8E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0C5B8E" w:rsidRDefault="000C5B8E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5B8E" w:rsidRDefault="000C5B8E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0C5B8E"/>
    <w:rsid w:val="00112A44"/>
    <w:rsid w:val="00116F1B"/>
    <w:rsid w:val="001260EC"/>
    <w:rsid w:val="00151F3C"/>
    <w:rsid w:val="00164A70"/>
    <w:rsid w:val="001710FF"/>
    <w:rsid w:val="001851AA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4B039D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A4FC2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3</cp:revision>
  <dcterms:created xsi:type="dcterms:W3CDTF">2013-01-11T21:32:00Z</dcterms:created>
  <dcterms:modified xsi:type="dcterms:W3CDTF">2013-01-17T18:58:00Z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